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10D43" w14:textId="77777777" w:rsidR="00E36445" w:rsidRDefault="00E36445">
      <w:pPr>
        <w:pStyle w:val="Plattetekst"/>
        <w:spacing w:before="5"/>
        <w:ind w:left="0"/>
        <w:rPr>
          <w:rFonts w:ascii="Times New Roman"/>
          <w:sz w:val="21"/>
        </w:rPr>
      </w:pPr>
    </w:p>
    <w:p w14:paraId="0401939C" w14:textId="77777777" w:rsidR="004752A5" w:rsidRDefault="004752A5" w:rsidP="004752A5">
      <w:pPr>
        <w:spacing w:line="306" w:lineRule="exact"/>
        <w:ind w:left="20"/>
        <w:rPr>
          <w:sz w:val="28"/>
        </w:rPr>
      </w:pPr>
      <w:r>
        <w:rPr>
          <w:b/>
          <w:sz w:val="28"/>
        </w:rPr>
        <w:t>Medicatiebeleid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Infoblad</w:t>
      </w:r>
      <w:r>
        <w:rPr>
          <w:spacing w:val="-6"/>
          <w:sz w:val="28"/>
        </w:rPr>
        <w:t xml:space="preserve"> </w:t>
      </w:r>
      <w:r>
        <w:rPr>
          <w:sz w:val="28"/>
        </w:rPr>
        <w:t>cliënt/mantelzorger</w:t>
      </w:r>
    </w:p>
    <w:p w14:paraId="3352A145" w14:textId="77777777" w:rsidR="004752A5" w:rsidRDefault="004752A5">
      <w:pPr>
        <w:pStyle w:val="Plattetekst"/>
        <w:spacing w:before="52"/>
        <w:ind w:left="171" w:right="467" w:hanging="56"/>
      </w:pPr>
    </w:p>
    <w:p w14:paraId="75768F64" w14:textId="2BFA105E" w:rsidR="00E36445" w:rsidRDefault="004C4DF8">
      <w:pPr>
        <w:pStyle w:val="Plattetekst"/>
        <w:spacing w:before="52"/>
        <w:ind w:left="171" w:right="467" w:hanging="56"/>
      </w:pPr>
      <w:r>
        <w:t>Voor een veilig medicatieproces is goede afstemming tussen alle betrokkenen belangrijk: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cliënt</w:t>
      </w:r>
      <w:r>
        <w:rPr>
          <w:spacing w:val="-3"/>
        </w:rPr>
        <w:t xml:space="preserve"> </w:t>
      </w:r>
      <w:r>
        <w:t>en zijn</w:t>
      </w:r>
      <w:r>
        <w:rPr>
          <w:spacing w:val="-3"/>
        </w:rPr>
        <w:t xml:space="preserve"> </w:t>
      </w:r>
      <w:r>
        <w:t>mantelzorger(s),</w:t>
      </w:r>
      <w:r>
        <w:rPr>
          <w:spacing w:val="-1"/>
        </w:rPr>
        <w:t xml:space="preserve"> </w:t>
      </w:r>
      <w:r>
        <w:t>arts,</w:t>
      </w:r>
      <w:r>
        <w:rPr>
          <w:spacing w:val="-4"/>
        </w:rPr>
        <w:t xml:space="preserve"> </w:t>
      </w:r>
      <w:r>
        <w:t>apotheker,</w:t>
      </w:r>
      <w:r>
        <w:rPr>
          <w:spacing w:val="-3"/>
        </w:rPr>
        <w:t xml:space="preserve"> </w:t>
      </w:r>
      <w:r>
        <w:t>zorgorganisatie,</w:t>
      </w:r>
      <w:r>
        <w:rPr>
          <w:spacing w:val="-3"/>
        </w:rPr>
        <w:t xml:space="preserve"> </w:t>
      </w:r>
      <w:r>
        <w:t>zorgmedewerker.</w:t>
      </w:r>
    </w:p>
    <w:p w14:paraId="6067D72D" w14:textId="77777777" w:rsidR="00E36445" w:rsidRDefault="004C4DF8">
      <w:pPr>
        <w:pStyle w:val="Plattetekst"/>
        <w:ind w:left="116" w:right="180"/>
      </w:pPr>
      <w:r>
        <w:t>De veilige principes in de medicatieketen gaan uit van ieders rol en verantwoordelijkheid en</w:t>
      </w:r>
      <w:r>
        <w:rPr>
          <w:spacing w:val="-53"/>
        </w:rPr>
        <w:t xml:space="preserve"> </w:t>
      </w:r>
      <w:r>
        <w:t>beschrijven</w:t>
      </w:r>
      <w:r>
        <w:rPr>
          <w:spacing w:val="-2"/>
        </w:rPr>
        <w:t xml:space="preserve"> </w:t>
      </w:r>
      <w:r>
        <w:t>hoe</w:t>
      </w:r>
      <w:r>
        <w:rPr>
          <w:spacing w:val="-1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samengewerkt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wijze</w:t>
      </w:r>
      <w:r>
        <w:rPr>
          <w:spacing w:val="-4"/>
        </w:rPr>
        <w:t xml:space="preserve"> </w:t>
      </w:r>
      <w:r>
        <w:t>die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veiligheid</w:t>
      </w:r>
      <w:r>
        <w:rPr>
          <w:spacing w:val="-2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goed</w:t>
      </w:r>
      <w:r>
        <w:rPr>
          <w:spacing w:val="-2"/>
        </w:rPr>
        <w:t xml:space="preserve"> </w:t>
      </w:r>
      <w:r>
        <w:t>komt.</w:t>
      </w:r>
    </w:p>
    <w:p w14:paraId="0AB6D043" w14:textId="77777777" w:rsidR="00E36445" w:rsidRDefault="00E36445">
      <w:pPr>
        <w:pStyle w:val="Plattetekst"/>
        <w:spacing w:before="11"/>
        <w:ind w:left="0"/>
        <w:rPr>
          <w:sz w:val="23"/>
        </w:rPr>
      </w:pPr>
    </w:p>
    <w:p w14:paraId="226057EF" w14:textId="13D26341" w:rsidR="00E36445" w:rsidRDefault="004C4DF8">
      <w:pPr>
        <w:pStyle w:val="Plattetekst"/>
        <w:ind w:left="116" w:right="110"/>
      </w:pPr>
      <w:r>
        <w:t>De</w:t>
      </w:r>
      <w:r>
        <w:rPr>
          <w:spacing w:val="-2"/>
        </w:rPr>
        <w:t xml:space="preserve"> </w:t>
      </w:r>
      <w:r>
        <w:t>veilige</w:t>
      </w:r>
      <w:r>
        <w:rPr>
          <w:spacing w:val="-4"/>
        </w:rPr>
        <w:t xml:space="preserve"> </w:t>
      </w:r>
      <w:r>
        <w:t>principes</w:t>
      </w:r>
      <w:r>
        <w:rPr>
          <w:spacing w:val="-5"/>
        </w:rPr>
        <w:t xml:space="preserve"> </w:t>
      </w:r>
      <w:r>
        <w:t>richten</w:t>
      </w:r>
      <w:r>
        <w:rPr>
          <w:spacing w:val="-2"/>
        </w:rPr>
        <w:t xml:space="preserve"> </w:t>
      </w:r>
      <w:r>
        <w:t>zich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situatie</w:t>
      </w:r>
      <w:r>
        <w:rPr>
          <w:spacing w:val="-4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cliënt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verantwoordelijkheid</w:t>
      </w:r>
      <w:r>
        <w:rPr>
          <w:spacing w:val="-1"/>
        </w:rPr>
        <w:t xml:space="preserve"> </w:t>
      </w:r>
      <w:r>
        <w:t>voor</w:t>
      </w:r>
      <w:r>
        <w:rPr>
          <w:spacing w:val="-5"/>
        </w:rPr>
        <w:t xml:space="preserve"> </w:t>
      </w:r>
      <w:r>
        <w:t>het</w:t>
      </w:r>
      <w:r>
        <w:rPr>
          <w:spacing w:val="-51"/>
        </w:rPr>
        <w:t xml:space="preserve"> </w:t>
      </w:r>
      <w:r>
        <w:t xml:space="preserve">beheer van de medicatie geheel of gedeeltelijk heeft overgedragen aan </w:t>
      </w:r>
      <w:r w:rsidR="00780AC5">
        <w:t xml:space="preserve">Guide &amp; Care </w:t>
      </w:r>
      <w:r>
        <w:t>.</w:t>
      </w:r>
      <w:r>
        <w:rPr>
          <w:spacing w:val="-1"/>
        </w:rPr>
        <w:t xml:space="preserve"> </w:t>
      </w:r>
      <w:r>
        <w:t>Er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een</w:t>
      </w:r>
      <w:r>
        <w:rPr>
          <w:spacing w:val="-1"/>
        </w:rPr>
        <w:t xml:space="preserve"> </w:t>
      </w:r>
      <w:r>
        <w:t>keten</w:t>
      </w:r>
      <w:r>
        <w:rPr>
          <w:spacing w:val="1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cliënt,</w:t>
      </w:r>
      <w:r>
        <w:rPr>
          <w:spacing w:val="1"/>
        </w:rPr>
        <w:t xml:space="preserve"> </w:t>
      </w:r>
      <w:r>
        <w:t>arts,</w:t>
      </w:r>
      <w:r>
        <w:rPr>
          <w:spacing w:val="-1"/>
        </w:rPr>
        <w:t xml:space="preserve"> </w:t>
      </w:r>
      <w:r>
        <w:t>apotheker,</w:t>
      </w:r>
      <w:r>
        <w:rPr>
          <w:spacing w:val="-1"/>
        </w:rPr>
        <w:t xml:space="preserve"> </w:t>
      </w:r>
      <w:r>
        <w:t>zorgorganisatie,</w:t>
      </w:r>
      <w:r>
        <w:rPr>
          <w:spacing w:val="1"/>
        </w:rPr>
        <w:t xml:space="preserve"> </w:t>
      </w:r>
      <w:r>
        <w:t>zorgmedewerker. Hun activiteiten moeten naadloos op elkaar aansluiten. Naar vermogen</w:t>
      </w:r>
      <w:r>
        <w:rPr>
          <w:spacing w:val="1"/>
        </w:rPr>
        <w:t xml:space="preserve"> </w:t>
      </w:r>
      <w:r>
        <w:t>heeft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cliënt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keten een eigen rol</w:t>
      </w:r>
      <w:r>
        <w:rPr>
          <w:spacing w:val="1"/>
        </w:rPr>
        <w:t xml:space="preserve"> </w:t>
      </w:r>
      <w:r>
        <w:t>en verantwoordelijkheid.</w:t>
      </w:r>
    </w:p>
    <w:p w14:paraId="651A2B23" w14:textId="77777777" w:rsidR="00E36445" w:rsidRDefault="00E36445">
      <w:pPr>
        <w:pStyle w:val="Plattetekst"/>
        <w:spacing w:before="2"/>
        <w:ind w:left="0"/>
      </w:pPr>
    </w:p>
    <w:p w14:paraId="37F5CA36" w14:textId="77777777" w:rsidR="00E36445" w:rsidRDefault="004C4DF8">
      <w:pPr>
        <w:pStyle w:val="Kop1"/>
      </w:pPr>
      <w:r>
        <w:t>Taken/verantwoordelijkheden</w:t>
      </w:r>
      <w:r>
        <w:rPr>
          <w:spacing w:val="-9"/>
        </w:rPr>
        <w:t xml:space="preserve"> </w:t>
      </w:r>
      <w:r>
        <w:t>cliënt/mantelzorger</w:t>
      </w:r>
    </w:p>
    <w:p w14:paraId="6B5B540E" w14:textId="77777777" w:rsidR="00E36445" w:rsidRDefault="00E36445">
      <w:pPr>
        <w:pStyle w:val="Plattetekst"/>
        <w:ind w:left="0"/>
        <w:rPr>
          <w:b/>
        </w:rPr>
      </w:pPr>
    </w:p>
    <w:p w14:paraId="29B48025" w14:textId="0B3ABE61" w:rsidR="00E36445" w:rsidRDefault="004C4DF8">
      <w:pPr>
        <w:pStyle w:val="Plattetekst"/>
        <w:ind w:left="116" w:right="519"/>
      </w:pPr>
      <w:r>
        <w:t>Taken en verantwoordelijkheden als cliënt het medicatiebeheer heeft overgedragen aan</w:t>
      </w:r>
      <w:r>
        <w:rPr>
          <w:spacing w:val="-52"/>
        </w:rPr>
        <w:t xml:space="preserve"> </w:t>
      </w:r>
      <w:r w:rsidR="00780AC5">
        <w:t xml:space="preserve">Guide &amp; Care </w:t>
      </w:r>
      <w:r>
        <w:t>.</w:t>
      </w:r>
    </w:p>
    <w:p w14:paraId="0CA4C404" w14:textId="77777777" w:rsidR="00E36445" w:rsidRDefault="00E36445">
      <w:pPr>
        <w:pStyle w:val="Plattetekst"/>
        <w:ind w:left="0"/>
        <w:rPr>
          <w:sz w:val="22"/>
        </w:rPr>
      </w:pPr>
    </w:p>
    <w:p w14:paraId="28008640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ind w:right="180"/>
        <w:rPr>
          <w:sz w:val="24"/>
        </w:rPr>
      </w:pPr>
      <w:r>
        <w:rPr>
          <w:sz w:val="24"/>
        </w:rPr>
        <w:t>Periodiek bespreken met zorgmedewerker of de cliënt in staat is zelf de medicatie te</w:t>
      </w:r>
      <w:r>
        <w:rPr>
          <w:spacing w:val="-52"/>
          <w:sz w:val="24"/>
        </w:rPr>
        <w:t xml:space="preserve"> </w:t>
      </w:r>
      <w:r>
        <w:rPr>
          <w:sz w:val="24"/>
        </w:rPr>
        <w:t>beheren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dat</w:t>
      </w:r>
      <w:r>
        <w:rPr>
          <w:spacing w:val="-1"/>
          <w:sz w:val="24"/>
        </w:rPr>
        <w:t xml:space="preserve"> </w:t>
      </w:r>
      <w:r>
        <w:rPr>
          <w:sz w:val="24"/>
        </w:rPr>
        <w:t>het overgenomen moet</w:t>
      </w:r>
      <w:r>
        <w:rPr>
          <w:spacing w:val="-1"/>
          <w:sz w:val="24"/>
        </w:rPr>
        <w:t xml:space="preserve"> </w:t>
      </w:r>
      <w:r>
        <w:rPr>
          <w:sz w:val="24"/>
        </w:rPr>
        <w:t>worden.</w:t>
      </w:r>
    </w:p>
    <w:p w14:paraId="372B12F4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actueel</w:t>
      </w:r>
      <w:r>
        <w:rPr>
          <w:spacing w:val="-2"/>
          <w:sz w:val="24"/>
        </w:rPr>
        <w:t xml:space="preserve"> </w:t>
      </w:r>
      <w:r>
        <w:rPr>
          <w:sz w:val="24"/>
        </w:rPr>
        <w:t>medicatieoverzicht</w:t>
      </w:r>
      <w:r>
        <w:rPr>
          <w:spacing w:val="-3"/>
          <w:sz w:val="24"/>
        </w:rPr>
        <w:t xml:space="preserve"> </w:t>
      </w:r>
      <w:r>
        <w:rPr>
          <w:sz w:val="24"/>
        </w:rPr>
        <w:t>hebben</w:t>
      </w:r>
      <w:r>
        <w:rPr>
          <w:spacing w:val="-3"/>
          <w:sz w:val="24"/>
        </w:rPr>
        <w:t xml:space="preserve"> </w:t>
      </w:r>
      <w:r>
        <w:rPr>
          <w:sz w:val="24"/>
        </w:rPr>
        <w:t>(vragen</w:t>
      </w:r>
      <w:r>
        <w:rPr>
          <w:spacing w:val="-4"/>
          <w:sz w:val="24"/>
        </w:rPr>
        <w:t xml:space="preserve"> </w:t>
      </w:r>
      <w:r>
        <w:rPr>
          <w:sz w:val="24"/>
        </w:rPr>
        <w:t>aan</w:t>
      </w:r>
      <w:r>
        <w:rPr>
          <w:spacing w:val="3"/>
          <w:sz w:val="24"/>
        </w:rPr>
        <w:t xml:space="preserve"> </w:t>
      </w:r>
      <w:r>
        <w:rPr>
          <w:sz w:val="24"/>
        </w:rPr>
        <w:t>apotheker).</w:t>
      </w:r>
    </w:p>
    <w:p w14:paraId="0A82DBFB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ind w:right="147"/>
        <w:rPr>
          <w:sz w:val="24"/>
        </w:rPr>
      </w:pPr>
      <w:r>
        <w:rPr>
          <w:sz w:val="24"/>
        </w:rPr>
        <w:t>Indien mogelijk: Controleren van de medicatie bij inname/toediening(juiste medicijn,</w:t>
      </w:r>
      <w:r>
        <w:rPr>
          <w:spacing w:val="-52"/>
          <w:sz w:val="24"/>
        </w:rPr>
        <w:t xml:space="preserve"> </w:t>
      </w:r>
      <w:r>
        <w:rPr>
          <w:sz w:val="24"/>
        </w:rPr>
        <w:t>op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juiste</w:t>
      </w:r>
      <w:r>
        <w:rPr>
          <w:spacing w:val="-2"/>
          <w:sz w:val="24"/>
        </w:rPr>
        <w:t xml:space="preserve"> </w:t>
      </w:r>
      <w:r>
        <w:rPr>
          <w:sz w:val="24"/>
        </w:rPr>
        <w:t>wijze</w:t>
      </w:r>
      <w:r>
        <w:rPr>
          <w:spacing w:val="-2"/>
          <w:sz w:val="24"/>
        </w:rPr>
        <w:t xml:space="preserve"> </w:t>
      </w:r>
      <w:r>
        <w:rPr>
          <w:sz w:val="24"/>
        </w:rPr>
        <w:t>op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juiste</w:t>
      </w:r>
      <w:r>
        <w:rPr>
          <w:spacing w:val="-2"/>
          <w:sz w:val="24"/>
        </w:rPr>
        <w:t xml:space="preserve"> </w:t>
      </w:r>
      <w:r>
        <w:rPr>
          <w:sz w:val="24"/>
        </w:rPr>
        <w:t>tijd).</w:t>
      </w:r>
    </w:p>
    <w:p w14:paraId="593DEEA5" w14:textId="77777777" w:rsidR="00E36445" w:rsidRDefault="004C4DF8">
      <w:pPr>
        <w:pStyle w:val="Lijstalinea"/>
        <w:numPr>
          <w:ilvl w:val="0"/>
          <w:numId w:val="6"/>
        </w:numPr>
        <w:tabs>
          <w:tab w:val="left" w:pos="891"/>
          <w:tab w:val="left" w:pos="892"/>
        </w:tabs>
        <w:ind w:left="891" w:hanging="416"/>
        <w:rPr>
          <w:sz w:val="24"/>
        </w:rPr>
      </w:pPr>
      <w:r>
        <w:rPr>
          <w:sz w:val="24"/>
        </w:rPr>
        <w:t>Op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hoogte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bijwerkingen.</w:t>
      </w:r>
    </w:p>
    <w:p w14:paraId="37F90E34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Wijzigingen</w:t>
      </w:r>
      <w:r>
        <w:rPr>
          <w:spacing w:val="-3"/>
          <w:sz w:val="24"/>
        </w:rPr>
        <w:t xml:space="preserve"> </w:t>
      </w:r>
      <w:r>
        <w:rPr>
          <w:sz w:val="24"/>
        </w:rPr>
        <w:t>doorgeven.</w:t>
      </w:r>
    </w:p>
    <w:p w14:paraId="68A2A7B2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Vragen</w:t>
      </w:r>
      <w:r>
        <w:rPr>
          <w:spacing w:val="-2"/>
          <w:sz w:val="24"/>
        </w:rPr>
        <w:t xml:space="preserve"> </w:t>
      </w:r>
      <w:r>
        <w:rPr>
          <w:sz w:val="24"/>
        </w:rPr>
        <w:t>stellen</w:t>
      </w:r>
      <w:r>
        <w:rPr>
          <w:spacing w:val="-3"/>
          <w:sz w:val="24"/>
        </w:rPr>
        <w:t xml:space="preserve"> </w:t>
      </w:r>
      <w:r>
        <w:rPr>
          <w:sz w:val="24"/>
        </w:rPr>
        <w:t>bij</w:t>
      </w:r>
      <w:r>
        <w:rPr>
          <w:spacing w:val="-2"/>
          <w:sz w:val="24"/>
        </w:rPr>
        <w:t xml:space="preserve"> </w:t>
      </w:r>
      <w:r>
        <w:rPr>
          <w:sz w:val="24"/>
        </w:rPr>
        <w:t>onduidelijkheid.</w:t>
      </w:r>
    </w:p>
    <w:p w14:paraId="43084A74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ind w:right="146"/>
        <w:rPr>
          <w:sz w:val="24"/>
        </w:rPr>
      </w:pPr>
      <w:r>
        <w:rPr>
          <w:sz w:val="24"/>
        </w:rPr>
        <w:t>Apotheker en arts informeren welke medicijnen gebruikt worden, met of zonder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recept. Denk hierbij aan: Ibuprofen, </w:t>
      </w:r>
      <w:proofErr w:type="spellStart"/>
      <w:r>
        <w:rPr>
          <w:sz w:val="24"/>
        </w:rPr>
        <w:t>Miconazolcrèmes</w:t>
      </w:r>
      <w:proofErr w:type="spellEnd"/>
      <w:r>
        <w:rPr>
          <w:sz w:val="24"/>
        </w:rPr>
        <w:t>, St. Janskruid. Laat deze</w:t>
      </w:r>
      <w:r>
        <w:rPr>
          <w:spacing w:val="1"/>
          <w:sz w:val="24"/>
        </w:rPr>
        <w:t xml:space="preserve"> </w:t>
      </w:r>
      <w:r>
        <w:rPr>
          <w:sz w:val="24"/>
        </w:rPr>
        <w:t>medicijnen door de apotheker op het medicatieoverzicht zetten. Meld ook allergieën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bijwerkingen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eerder</w:t>
      </w:r>
      <w:r>
        <w:rPr>
          <w:spacing w:val="1"/>
          <w:sz w:val="24"/>
        </w:rPr>
        <w:t xml:space="preserve"> </w:t>
      </w:r>
      <w:r>
        <w:rPr>
          <w:sz w:val="24"/>
        </w:rPr>
        <w:t>gebruikte</w:t>
      </w:r>
      <w:r>
        <w:rPr>
          <w:spacing w:val="-2"/>
          <w:sz w:val="24"/>
        </w:rPr>
        <w:t xml:space="preserve"> </w:t>
      </w:r>
      <w:r>
        <w:rPr>
          <w:sz w:val="24"/>
        </w:rPr>
        <w:t>medicijnen.</w:t>
      </w:r>
    </w:p>
    <w:p w14:paraId="301D2879" w14:textId="77777777" w:rsidR="00E36445" w:rsidRDefault="004C4DF8">
      <w:pPr>
        <w:pStyle w:val="Lijstalinea"/>
        <w:numPr>
          <w:ilvl w:val="0"/>
          <w:numId w:val="6"/>
        </w:numPr>
        <w:tabs>
          <w:tab w:val="left" w:pos="837"/>
        </w:tabs>
        <w:spacing w:before="1"/>
        <w:ind w:right="155"/>
        <w:rPr>
          <w:sz w:val="24"/>
        </w:rPr>
      </w:pPr>
      <w:r>
        <w:rPr>
          <w:sz w:val="24"/>
        </w:rPr>
        <w:t>Als de behandelaars medische gegevens nodig hebben, waaronder over</w:t>
      </w:r>
      <w:r>
        <w:rPr>
          <w:spacing w:val="1"/>
          <w:sz w:val="24"/>
        </w:rPr>
        <w:t xml:space="preserve"> </w:t>
      </w:r>
      <w:r>
        <w:rPr>
          <w:sz w:val="24"/>
        </w:rPr>
        <w:t>medicijngebruik, hebben ze toestemming van de cliënt nodig. Pas als ze weten welke</w:t>
      </w:r>
      <w:r>
        <w:rPr>
          <w:spacing w:val="-52"/>
          <w:sz w:val="24"/>
        </w:rPr>
        <w:t xml:space="preserve"> </w:t>
      </w:r>
      <w:r>
        <w:rPr>
          <w:sz w:val="24"/>
        </w:rPr>
        <w:t>medicijnen gebruikt worden kunnen ze de juiste behandeling voorschrijven. Wil de</w:t>
      </w:r>
      <w:r>
        <w:rPr>
          <w:spacing w:val="1"/>
          <w:sz w:val="24"/>
        </w:rPr>
        <w:t xml:space="preserve"> </w:t>
      </w:r>
      <w:r>
        <w:rPr>
          <w:sz w:val="24"/>
        </w:rPr>
        <w:t>cliënt niet dat alle medicijngegevens opgevraagd worden, bespreek dit dan met de</w:t>
      </w:r>
      <w:r>
        <w:rPr>
          <w:spacing w:val="1"/>
          <w:sz w:val="24"/>
        </w:rPr>
        <w:t xml:space="preserve"> </w:t>
      </w:r>
      <w:r>
        <w:rPr>
          <w:sz w:val="24"/>
        </w:rPr>
        <w:t>apotheek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behandelaar.</w:t>
      </w:r>
    </w:p>
    <w:p w14:paraId="69A665BF" w14:textId="77777777" w:rsidR="00E36445" w:rsidRDefault="00E36445">
      <w:pPr>
        <w:rPr>
          <w:sz w:val="24"/>
        </w:rPr>
        <w:sectPr w:rsidR="00E364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1340" w:bottom="920" w:left="1300" w:header="708" w:footer="731" w:gutter="0"/>
          <w:pgNumType w:start="1"/>
          <w:cols w:space="708"/>
        </w:sectPr>
      </w:pPr>
    </w:p>
    <w:p w14:paraId="2F9A4EA4" w14:textId="77777777" w:rsidR="00E36445" w:rsidRDefault="00E36445">
      <w:pPr>
        <w:pStyle w:val="Plattetekst"/>
        <w:spacing w:before="3"/>
        <w:ind w:left="0"/>
        <w:rPr>
          <w:sz w:val="20"/>
        </w:rPr>
      </w:pPr>
    </w:p>
    <w:p w14:paraId="4DC7C5E4" w14:textId="77777777" w:rsidR="00E36445" w:rsidRDefault="004C4DF8">
      <w:pPr>
        <w:pStyle w:val="Kop1"/>
        <w:spacing w:before="51"/>
      </w:pPr>
      <w:r>
        <w:t>Toelichting</w:t>
      </w:r>
    </w:p>
    <w:p w14:paraId="03FF8D47" w14:textId="77777777" w:rsidR="00E36445" w:rsidRDefault="00E36445">
      <w:pPr>
        <w:pStyle w:val="Plattetekst"/>
        <w:ind w:left="0"/>
        <w:rPr>
          <w:b/>
        </w:rPr>
      </w:pPr>
    </w:p>
    <w:p w14:paraId="7DDBA146" w14:textId="77777777" w:rsidR="00E36445" w:rsidRDefault="004C4DF8">
      <w:pPr>
        <w:pStyle w:val="Plattetekst"/>
        <w:ind w:left="116"/>
      </w:pPr>
      <w:r>
        <w:t>Stap</w:t>
      </w:r>
      <w:r>
        <w:rPr>
          <w:spacing w:val="-3"/>
        </w:rPr>
        <w:t xml:space="preserve"> </w:t>
      </w:r>
      <w:r>
        <w:t>1 Voorschrijven</w:t>
      </w:r>
    </w:p>
    <w:p w14:paraId="6DC6FB61" w14:textId="77777777" w:rsidR="00E36445" w:rsidRDefault="004C4DF8">
      <w:pPr>
        <w:pStyle w:val="Lijstalinea"/>
        <w:numPr>
          <w:ilvl w:val="0"/>
          <w:numId w:val="5"/>
        </w:numPr>
        <w:tabs>
          <w:tab w:val="left" w:pos="837"/>
        </w:tabs>
        <w:ind w:right="470"/>
        <w:rPr>
          <w:sz w:val="24"/>
        </w:rPr>
      </w:pPr>
      <w:r>
        <w:rPr>
          <w:sz w:val="24"/>
        </w:rPr>
        <w:t>De cliënt bespreekt met de arts, apotheker of zorgmedewerker of de medicatie in</w:t>
      </w:r>
      <w:r>
        <w:rPr>
          <w:spacing w:val="-52"/>
          <w:sz w:val="24"/>
        </w:rPr>
        <w:t xml:space="preserve"> </w:t>
      </w:r>
      <w:r>
        <w:rPr>
          <w:sz w:val="24"/>
        </w:rPr>
        <w:t>eigen beheer kan worden gehouden of dat het geheel of gedeeltelijk wordt</w:t>
      </w:r>
      <w:r>
        <w:rPr>
          <w:spacing w:val="1"/>
          <w:sz w:val="24"/>
        </w:rPr>
        <w:t xml:space="preserve"> </w:t>
      </w:r>
      <w:r>
        <w:rPr>
          <w:sz w:val="24"/>
        </w:rPr>
        <w:t>overdragen aan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zorgorganisatie.</w:t>
      </w:r>
    </w:p>
    <w:p w14:paraId="05A6A94F" w14:textId="77777777" w:rsidR="00E36445" w:rsidRDefault="004C4DF8">
      <w:pPr>
        <w:pStyle w:val="Lijstalinea"/>
        <w:numPr>
          <w:ilvl w:val="0"/>
          <w:numId w:val="5"/>
        </w:numPr>
        <w:tabs>
          <w:tab w:val="left" w:pos="837"/>
        </w:tabs>
        <w:ind w:right="1137"/>
        <w:rPr>
          <w:sz w:val="24"/>
        </w:rPr>
      </w:pPr>
      <w:r>
        <w:rPr>
          <w:sz w:val="24"/>
        </w:rPr>
        <w:t>Afspraken over overnemen van medicatiebeheer worden vastgelegd in het</w:t>
      </w:r>
      <w:r>
        <w:rPr>
          <w:spacing w:val="-52"/>
          <w:sz w:val="24"/>
        </w:rPr>
        <w:t xml:space="preserve"> </w:t>
      </w:r>
      <w:r>
        <w:rPr>
          <w:sz w:val="24"/>
        </w:rPr>
        <w:t>zorg(leef)plan/cliëntdossier.</w:t>
      </w:r>
    </w:p>
    <w:p w14:paraId="65B9F2EB" w14:textId="77777777" w:rsidR="00E36445" w:rsidRDefault="00E36445">
      <w:pPr>
        <w:pStyle w:val="Plattetekst"/>
        <w:spacing w:before="2"/>
        <w:ind w:left="0"/>
      </w:pPr>
    </w:p>
    <w:p w14:paraId="29A91C8E" w14:textId="77777777" w:rsidR="00E36445" w:rsidRDefault="004C4DF8">
      <w:pPr>
        <w:pStyle w:val="Plattetekst"/>
        <w:ind w:left="116"/>
      </w:pPr>
      <w:r>
        <w:t>Stap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Ter</w:t>
      </w:r>
      <w:r>
        <w:rPr>
          <w:spacing w:val="-4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stellen/afleveren</w:t>
      </w:r>
    </w:p>
    <w:p w14:paraId="57B93EBD" w14:textId="77777777" w:rsidR="00E36445" w:rsidRDefault="004C4DF8">
      <w:pPr>
        <w:pStyle w:val="Lijstalinea"/>
        <w:numPr>
          <w:ilvl w:val="0"/>
          <w:numId w:val="4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Beschik</w:t>
      </w:r>
      <w:r>
        <w:rPr>
          <w:spacing w:val="-3"/>
          <w:sz w:val="24"/>
        </w:rPr>
        <w:t xml:space="preserve"> </w:t>
      </w:r>
      <w:r>
        <w:rPr>
          <w:sz w:val="24"/>
        </w:rPr>
        <w:t>altijd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een</w:t>
      </w:r>
      <w:r>
        <w:rPr>
          <w:spacing w:val="-3"/>
          <w:sz w:val="24"/>
        </w:rPr>
        <w:t xml:space="preserve"> </w:t>
      </w:r>
      <w:r>
        <w:rPr>
          <w:sz w:val="24"/>
        </w:rPr>
        <w:t>actueel</w:t>
      </w:r>
      <w:r>
        <w:rPr>
          <w:spacing w:val="-4"/>
          <w:sz w:val="24"/>
        </w:rPr>
        <w:t xml:space="preserve"> </w:t>
      </w:r>
      <w:r>
        <w:rPr>
          <w:sz w:val="24"/>
        </w:rPr>
        <w:t>medicatieoverzicht.</w:t>
      </w:r>
      <w:r>
        <w:rPr>
          <w:spacing w:val="-3"/>
          <w:sz w:val="24"/>
        </w:rPr>
        <w:t xml:space="preserve"> </w:t>
      </w:r>
      <w:r>
        <w:rPr>
          <w:sz w:val="24"/>
        </w:rPr>
        <w:t>Vraag</w:t>
      </w:r>
      <w:r>
        <w:rPr>
          <w:spacing w:val="-4"/>
          <w:sz w:val="24"/>
        </w:rPr>
        <w:t xml:space="preserve"> </w:t>
      </w:r>
      <w:r>
        <w:rPr>
          <w:sz w:val="24"/>
        </w:rPr>
        <w:t>ernaar</w:t>
      </w:r>
      <w:r>
        <w:rPr>
          <w:spacing w:val="-3"/>
          <w:sz w:val="24"/>
        </w:rPr>
        <w:t xml:space="preserve"> </w:t>
      </w:r>
      <w:r>
        <w:rPr>
          <w:sz w:val="24"/>
        </w:rPr>
        <w:t>bij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apotheek.</w:t>
      </w:r>
    </w:p>
    <w:p w14:paraId="78A8B99D" w14:textId="77777777" w:rsidR="00E36445" w:rsidRDefault="004C4DF8">
      <w:pPr>
        <w:pStyle w:val="Lijstalinea"/>
        <w:numPr>
          <w:ilvl w:val="0"/>
          <w:numId w:val="4"/>
        </w:numPr>
        <w:tabs>
          <w:tab w:val="left" w:pos="837"/>
        </w:tabs>
        <w:ind w:right="434"/>
        <w:rPr>
          <w:sz w:val="24"/>
        </w:rPr>
      </w:pPr>
      <w:r>
        <w:rPr>
          <w:sz w:val="24"/>
        </w:rPr>
        <w:t>Bespreek het overzicht tijdens het intakegesprek bij verhuizing of verandering van</w:t>
      </w:r>
      <w:r>
        <w:rPr>
          <w:spacing w:val="-52"/>
          <w:sz w:val="24"/>
        </w:rPr>
        <w:t xml:space="preserve"> </w:t>
      </w:r>
      <w:r>
        <w:rPr>
          <w:sz w:val="24"/>
        </w:rPr>
        <w:t>apotheek. Het is verstandig om het medicatieoverzicht altijd mee te nemen: op</w:t>
      </w:r>
      <w:r>
        <w:rPr>
          <w:spacing w:val="1"/>
          <w:sz w:val="24"/>
        </w:rPr>
        <w:t xml:space="preserve"> </w:t>
      </w:r>
      <w:r>
        <w:rPr>
          <w:sz w:val="24"/>
        </w:rPr>
        <w:t>vakantie, bij een bezoek aan de arts, specialist, apotheek of bij een</w:t>
      </w:r>
      <w:r>
        <w:rPr>
          <w:spacing w:val="1"/>
          <w:sz w:val="24"/>
        </w:rPr>
        <w:t xml:space="preserve"> </w:t>
      </w:r>
      <w:r>
        <w:rPr>
          <w:sz w:val="24"/>
        </w:rPr>
        <w:t>ziekenhuisopname.</w:t>
      </w:r>
    </w:p>
    <w:p w14:paraId="7BE5BDE2" w14:textId="77777777" w:rsidR="00E36445" w:rsidRDefault="004C4DF8">
      <w:pPr>
        <w:pStyle w:val="Lijstalinea"/>
        <w:numPr>
          <w:ilvl w:val="0"/>
          <w:numId w:val="4"/>
        </w:numPr>
        <w:tabs>
          <w:tab w:val="left" w:pos="837"/>
        </w:tabs>
        <w:ind w:right="549"/>
        <w:rPr>
          <w:sz w:val="24"/>
        </w:rPr>
      </w:pPr>
      <w:r>
        <w:rPr>
          <w:sz w:val="24"/>
        </w:rPr>
        <w:t>Als bepaalde medicijnen niet meer gebruikt worden (bijv. plaspillen, antibiotica)</w:t>
      </w:r>
      <w:r>
        <w:rPr>
          <w:spacing w:val="1"/>
          <w:sz w:val="24"/>
        </w:rPr>
        <w:t xml:space="preserve"> </w:t>
      </w:r>
      <w:r>
        <w:rPr>
          <w:sz w:val="24"/>
        </w:rPr>
        <w:t>moet dit gemeld worden bij de apotheker en behandelaar. Geef zoveel mogelijk</w:t>
      </w:r>
      <w:r>
        <w:rPr>
          <w:spacing w:val="1"/>
          <w:sz w:val="24"/>
        </w:rPr>
        <w:t xml:space="preserve"> </w:t>
      </w:r>
      <w:r>
        <w:rPr>
          <w:sz w:val="24"/>
        </w:rPr>
        <w:t>informatie. Bijvoorbeeld over hinderlijke bijwerkingen. Meld ook informatie over</w:t>
      </w:r>
      <w:r>
        <w:rPr>
          <w:spacing w:val="-52"/>
          <w:sz w:val="24"/>
        </w:rPr>
        <w:t xml:space="preserve"> </w:t>
      </w:r>
      <w:r>
        <w:rPr>
          <w:sz w:val="24"/>
        </w:rPr>
        <w:t>alcohol of drugsgebruik. De behandelaar zal de informatie altijd vertrouwelijk</w:t>
      </w:r>
      <w:r>
        <w:rPr>
          <w:spacing w:val="1"/>
          <w:sz w:val="24"/>
        </w:rPr>
        <w:t xml:space="preserve"> </w:t>
      </w:r>
      <w:r>
        <w:rPr>
          <w:sz w:val="24"/>
        </w:rPr>
        <w:t>behandelen.</w:t>
      </w:r>
    </w:p>
    <w:p w14:paraId="37B27F10" w14:textId="77777777" w:rsidR="00E36445" w:rsidRDefault="00E36445">
      <w:pPr>
        <w:pStyle w:val="Plattetekst"/>
        <w:spacing w:before="11"/>
        <w:ind w:left="0"/>
        <w:rPr>
          <w:sz w:val="21"/>
        </w:rPr>
      </w:pPr>
    </w:p>
    <w:p w14:paraId="55C15B4F" w14:textId="77777777" w:rsidR="00E36445" w:rsidRDefault="004C4DF8">
      <w:pPr>
        <w:pStyle w:val="Plattetekst"/>
        <w:ind w:left="116"/>
      </w:pPr>
      <w:r>
        <w:t>Stap</w:t>
      </w:r>
      <w:r>
        <w:rPr>
          <w:spacing w:val="-3"/>
        </w:rPr>
        <w:t xml:space="preserve"> </w:t>
      </w:r>
      <w:r>
        <w:t>3 Opslag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beheer</w:t>
      </w:r>
    </w:p>
    <w:p w14:paraId="75D8BF03" w14:textId="77777777" w:rsidR="00E36445" w:rsidRDefault="004C4DF8">
      <w:pPr>
        <w:pStyle w:val="Lijstalinea"/>
        <w:numPr>
          <w:ilvl w:val="0"/>
          <w:numId w:val="3"/>
        </w:numPr>
        <w:tabs>
          <w:tab w:val="left" w:pos="837"/>
        </w:tabs>
        <w:ind w:right="178"/>
        <w:rPr>
          <w:sz w:val="24"/>
        </w:rPr>
      </w:pPr>
      <w:r>
        <w:rPr>
          <w:sz w:val="24"/>
        </w:rPr>
        <w:t>Maak afspraken met de zorgmedewerker over het bewaren van de medicijnen op de</w:t>
      </w:r>
      <w:r>
        <w:rPr>
          <w:spacing w:val="-52"/>
          <w:sz w:val="24"/>
        </w:rPr>
        <w:t xml:space="preserve"> </w:t>
      </w:r>
      <w:r>
        <w:rPr>
          <w:sz w:val="24"/>
        </w:rPr>
        <w:t>juiste</w:t>
      </w:r>
      <w:r>
        <w:rPr>
          <w:spacing w:val="-3"/>
          <w:sz w:val="24"/>
        </w:rPr>
        <w:t xml:space="preserve"> </w:t>
      </w:r>
      <w:r>
        <w:rPr>
          <w:sz w:val="24"/>
        </w:rPr>
        <w:t>wijze,</w:t>
      </w:r>
      <w:r>
        <w:rPr>
          <w:spacing w:val="-1"/>
          <w:sz w:val="24"/>
        </w:rPr>
        <w:t xml:space="preserve"> </w:t>
      </w:r>
      <w:r>
        <w:rPr>
          <w:sz w:val="24"/>
        </w:rPr>
        <w:t>en over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retourmedicatie.</w:t>
      </w:r>
    </w:p>
    <w:p w14:paraId="1724C3B6" w14:textId="77777777" w:rsidR="00E36445" w:rsidRDefault="004C4DF8">
      <w:pPr>
        <w:pStyle w:val="Lijstalinea"/>
        <w:numPr>
          <w:ilvl w:val="0"/>
          <w:numId w:val="3"/>
        </w:numPr>
        <w:tabs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Dit</w:t>
      </w:r>
      <w:r>
        <w:rPr>
          <w:spacing w:val="-4"/>
          <w:sz w:val="24"/>
        </w:rPr>
        <w:t xml:space="preserve"> </w:t>
      </w:r>
      <w:r>
        <w:rPr>
          <w:sz w:val="24"/>
        </w:rPr>
        <w:t>wordt</w:t>
      </w:r>
      <w:r>
        <w:rPr>
          <w:spacing w:val="-4"/>
          <w:sz w:val="24"/>
        </w:rPr>
        <w:t xml:space="preserve"> </w:t>
      </w:r>
      <w:r>
        <w:rPr>
          <w:sz w:val="24"/>
        </w:rPr>
        <w:t>vastgelegd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2"/>
          <w:sz w:val="24"/>
        </w:rPr>
        <w:t xml:space="preserve"> </w:t>
      </w:r>
      <w:r>
        <w:rPr>
          <w:sz w:val="24"/>
        </w:rPr>
        <w:t>cliëntdossier.</w:t>
      </w:r>
    </w:p>
    <w:p w14:paraId="7874ED10" w14:textId="77777777" w:rsidR="00E36445" w:rsidRDefault="00E36445">
      <w:pPr>
        <w:pStyle w:val="Plattetekst"/>
        <w:ind w:left="0"/>
        <w:rPr>
          <w:sz w:val="22"/>
        </w:rPr>
      </w:pPr>
    </w:p>
    <w:p w14:paraId="38B777BF" w14:textId="77777777" w:rsidR="00E36445" w:rsidRDefault="004C4DF8">
      <w:pPr>
        <w:pStyle w:val="Plattetekst"/>
        <w:ind w:left="116"/>
      </w:pPr>
      <w:r>
        <w:t>Stap</w:t>
      </w:r>
      <w:r>
        <w:rPr>
          <w:spacing w:val="-2"/>
        </w:rPr>
        <w:t xml:space="preserve"> </w:t>
      </w:r>
      <w:r>
        <w:t>4 Gereed</w:t>
      </w:r>
      <w:r>
        <w:rPr>
          <w:spacing w:val="-1"/>
        </w:rPr>
        <w:t xml:space="preserve"> </w:t>
      </w:r>
      <w:r>
        <w:t>maken</w:t>
      </w:r>
    </w:p>
    <w:p w14:paraId="7179BAD1" w14:textId="77777777" w:rsidR="00E36445" w:rsidRDefault="004C4DF8">
      <w:pPr>
        <w:pStyle w:val="Lijstalinea"/>
        <w:numPr>
          <w:ilvl w:val="0"/>
          <w:numId w:val="2"/>
        </w:numPr>
        <w:tabs>
          <w:tab w:val="left" w:pos="837"/>
        </w:tabs>
        <w:spacing w:line="242" w:lineRule="auto"/>
        <w:ind w:right="379"/>
        <w:rPr>
          <w:sz w:val="24"/>
        </w:rPr>
      </w:pPr>
      <w:r>
        <w:rPr>
          <w:sz w:val="24"/>
        </w:rPr>
        <w:t>Maak, als medicatie niet gedoseerd wordt aangeleverd, zo nodig afspraken met de</w:t>
      </w:r>
      <w:r>
        <w:rPr>
          <w:spacing w:val="-53"/>
          <w:sz w:val="24"/>
        </w:rPr>
        <w:t xml:space="preserve"> </w:t>
      </w:r>
      <w:r>
        <w:rPr>
          <w:sz w:val="24"/>
        </w:rPr>
        <w:t>zorgmedewerker over</w:t>
      </w:r>
      <w:r>
        <w:rPr>
          <w:spacing w:val="1"/>
          <w:sz w:val="24"/>
        </w:rPr>
        <w:t xml:space="preserve"> </w:t>
      </w:r>
      <w:r>
        <w:rPr>
          <w:sz w:val="24"/>
        </w:rPr>
        <w:t>het</w:t>
      </w:r>
      <w:r>
        <w:rPr>
          <w:spacing w:val="1"/>
          <w:sz w:val="24"/>
        </w:rPr>
        <w:t xml:space="preserve"> </w:t>
      </w:r>
      <w:r>
        <w:rPr>
          <w:sz w:val="24"/>
        </w:rPr>
        <w:t>uitzetten</w:t>
      </w:r>
      <w:r>
        <w:rPr>
          <w:spacing w:val="-2"/>
          <w:sz w:val="24"/>
        </w:rPr>
        <w:t xml:space="preserve"> </w:t>
      </w:r>
      <w:r>
        <w:rPr>
          <w:sz w:val="24"/>
        </w:rPr>
        <w:t>van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medicatie.</w:t>
      </w:r>
    </w:p>
    <w:p w14:paraId="6600DB5C" w14:textId="77777777" w:rsidR="00E36445" w:rsidRDefault="004C4DF8">
      <w:pPr>
        <w:pStyle w:val="Lijstalinea"/>
        <w:numPr>
          <w:ilvl w:val="0"/>
          <w:numId w:val="2"/>
        </w:numPr>
        <w:tabs>
          <w:tab w:val="left" w:pos="837"/>
        </w:tabs>
        <w:spacing w:line="289" w:lineRule="exact"/>
        <w:ind w:hanging="361"/>
        <w:rPr>
          <w:sz w:val="24"/>
        </w:rPr>
      </w:pPr>
      <w:r>
        <w:rPr>
          <w:sz w:val="24"/>
        </w:rPr>
        <w:t>Dit</w:t>
      </w:r>
      <w:r>
        <w:rPr>
          <w:spacing w:val="-4"/>
          <w:sz w:val="24"/>
        </w:rPr>
        <w:t xml:space="preserve"> </w:t>
      </w:r>
      <w:r>
        <w:rPr>
          <w:sz w:val="24"/>
        </w:rPr>
        <w:t>wordt</w:t>
      </w:r>
      <w:r>
        <w:rPr>
          <w:spacing w:val="-4"/>
          <w:sz w:val="24"/>
        </w:rPr>
        <w:t xml:space="preserve"> </w:t>
      </w:r>
      <w:r>
        <w:rPr>
          <w:sz w:val="24"/>
        </w:rPr>
        <w:t>vastgelegd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het</w:t>
      </w:r>
      <w:r>
        <w:rPr>
          <w:spacing w:val="2"/>
          <w:sz w:val="24"/>
        </w:rPr>
        <w:t xml:space="preserve"> </w:t>
      </w:r>
      <w:r>
        <w:rPr>
          <w:sz w:val="24"/>
        </w:rPr>
        <w:t>cliëntdossier.</w:t>
      </w:r>
    </w:p>
    <w:p w14:paraId="49EC46F1" w14:textId="77777777" w:rsidR="00E36445" w:rsidRDefault="00E36445">
      <w:pPr>
        <w:pStyle w:val="Plattetekst"/>
        <w:spacing w:before="11"/>
        <w:ind w:left="0"/>
        <w:rPr>
          <w:sz w:val="23"/>
        </w:rPr>
      </w:pPr>
    </w:p>
    <w:p w14:paraId="086A6252" w14:textId="77777777" w:rsidR="00E36445" w:rsidRDefault="004C4DF8">
      <w:pPr>
        <w:pStyle w:val="Plattetekst"/>
        <w:spacing w:before="1"/>
        <w:ind w:left="116"/>
      </w:pPr>
      <w:r>
        <w:t>Stap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Toedienen/registreren</w:t>
      </w:r>
    </w:p>
    <w:p w14:paraId="744AA44D" w14:textId="77777777" w:rsidR="00E36445" w:rsidRDefault="004C4DF8">
      <w:pPr>
        <w:pStyle w:val="Lijstalinea"/>
        <w:numPr>
          <w:ilvl w:val="0"/>
          <w:numId w:val="1"/>
        </w:numPr>
        <w:tabs>
          <w:tab w:val="left" w:pos="837"/>
        </w:tabs>
        <w:ind w:right="864"/>
        <w:rPr>
          <w:sz w:val="24"/>
        </w:rPr>
      </w:pPr>
      <w:r>
        <w:rPr>
          <w:sz w:val="24"/>
        </w:rPr>
        <w:t>Indien mogelijk controleren of de aangereikte medicatie klopt: is het de juiste</w:t>
      </w:r>
      <w:r>
        <w:rPr>
          <w:spacing w:val="-52"/>
          <w:sz w:val="24"/>
        </w:rPr>
        <w:t xml:space="preserve"> </w:t>
      </w:r>
      <w:r>
        <w:rPr>
          <w:sz w:val="24"/>
        </w:rPr>
        <w:t>medicatie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juiste</w:t>
      </w:r>
      <w:r>
        <w:rPr>
          <w:spacing w:val="-1"/>
          <w:sz w:val="24"/>
        </w:rPr>
        <w:t xml:space="preserve"> </w:t>
      </w:r>
      <w:r>
        <w:rPr>
          <w:sz w:val="24"/>
        </w:rPr>
        <w:t>hoeveelheid,</w:t>
      </w:r>
      <w:r>
        <w:rPr>
          <w:spacing w:val="-3"/>
          <w:sz w:val="24"/>
        </w:rPr>
        <w:t xml:space="preserve"> </w:t>
      </w:r>
      <w:r>
        <w:rPr>
          <w:sz w:val="24"/>
        </w:rPr>
        <w:t>op het</w:t>
      </w:r>
      <w:r>
        <w:rPr>
          <w:spacing w:val="1"/>
          <w:sz w:val="24"/>
        </w:rPr>
        <w:t xml:space="preserve"> </w:t>
      </w:r>
      <w:r>
        <w:rPr>
          <w:sz w:val="24"/>
        </w:rPr>
        <w:t>juiste</w:t>
      </w:r>
      <w:r>
        <w:rPr>
          <w:spacing w:val="-2"/>
          <w:sz w:val="24"/>
        </w:rPr>
        <w:t xml:space="preserve"> </w:t>
      </w:r>
      <w:r>
        <w:rPr>
          <w:sz w:val="24"/>
        </w:rPr>
        <w:t>tijdstip.</w:t>
      </w:r>
    </w:p>
    <w:p w14:paraId="6E8E06DF" w14:textId="77777777" w:rsidR="00E36445" w:rsidRDefault="00E36445">
      <w:pPr>
        <w:pStyle w:val="Plattetekst"/>
        <w:spacing w:before="11"/>
        <w:ind w:left="0"/>
        <w:rPr>
          <w:sz w:val="23"/>
        </w:rPr>
      </w:pPr>
    </w:p>
    <w:p w14:paraId="59AA7E3D" w14:textId="77777777" w:rsidR="00E36445" w:rsidRDefault="004C4DF8">
      <w:pPr>
        <w:pStyle w:val="Plattetekst"/>
        <w:spacing w:before="1"/>
        <w:ind w:left="116"/>
      </w:pPr>
      <w:r>
        <w:t>Stap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Evaluatie</w:t>
      </w:r>
    </w:p>
    <w:p w14:paraId="7CB9D348" w14:textId="77777777" w:rsidR="00E36445" w:rsidRDefault="004C4DF8">
      <w:pPr>
        <w:pStyle w:val="Lijstalinea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Neem</w:t>
      </w:r>
      <w:r>
        <w:rPr>
          <w:spacing w:val="-6"/>
          <w:sz w:val="24"/>
        </w:rPr>
        <w:t xml:space="preserve"> </w:t>
      </w:r>
      <w:r>
        <w:rPr>
          <w:sz w:val="24"/>
        </w:rPr>
        <w:t>medicatie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volgens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bijgeleverde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instructie.</w:t>
      </w:r>
    </w:p>
    <w:p w14:paraId="7FEB6B49" w14:textId="77777777" w:rsidR="00E36445" w:rsidRDefault="004C4DF8">
      <w:pPr>
        <w:pStyle w:val="Lijstalinea"/>
        <w:numPr>
          <w:ilvl w:val="0"/>
          <w:numId w:val="1"/>
        </w:numPr>
        <w:tabs>
          <w:tab w:val="left" w:pos="837"/>
        </w:tabs>
        <w:ind w:right="1168"/>
        <w:rPr>
          <w:sz w:val="24"/>
        </w:rPr>
      </w:pPr>
      <w:r>
        <w:rPr>
          <w:sz w:val="24"/>
        </w:rPr>
        <w:t>Let op de werking en bijwerkingen van de medicijnen en meld deze aan de</w:t>
      </w:r>
      <w:r>
        <w:rPr>
          <w:spacing w:val="-52"/>
          <w:sz w:val="24"/>
        </w:rPr>
        <w:t xml:space="preserve"> </w:t>
      </w:r>
      <w:r>
        <w:rPr>
          <w:sz w:val="24"/>
        </w:rPr>
        <w:t>zorgmedewerker,</w:t>
      </w:r>
      <w:r>
        <w:rPr>
          <w:spacing w:val="-1"/>
          <w:sz w:val="24"/>
        </w:rPr>
        <w:t xml:space="preserve"> </w:t>
      </w:r>
      <w:r>
        <w:rPr>
          <w:sz w:val="24"/>
        </w:rPr>
        <w:t>arts,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apotheker.</w:t>
      </w:r>
    </w:p>
    <w:p w14:paraId="057FD2B9" w14:textId="77777777" w:rsidR="00E36445" w:rsidRDefault="004C4DF8">
      <w:pPr>
        <w:pStyle w:val="Lijstalinea"/>
        <w:numPr>
          <w:ilvl w:val="0"/>
          <w:numId w:val="1"/>
        </w:numPr>
        <w:tabs>
          <w:tab w:val="left" w:pos="837"/>
        </w:tabs>
        <w:spacing w:line="293" w:lineRule="exact"/>
        <w:ind w:hanging="361"/>
        <w:rPr>
          <w:sz w:val="24"/>
        </w:rPr>
      </w:pPr>
      <w:r>
        <w:rPr>
          <w:sz w:val="24"/>
        </w:rPr>
        <w:t>Dit</w:t>
      </w:r>
      <w:r>
        <w:rPr>
          <w:spacing w:val="-4"/>
          <w:sz w:val="24"/>
        </w:rPr>
        <w:t xml:space="preserve"> </w:t>
      </w:r>
      <w:r>
        <w:rPr>
          <w:sz w:val="24"/>
        </w:rPr>
        <w:t>wordt</w:t>
      </w:r>
      <w:r>
        <w:rPr>
          <w:spacing w:val="-4"/>
          <w:sz w:val="24"/>
        </w:rPr>
        <w:t xml:space="preserve"> </w:t>
      </w:r>
      <w:r>
        <w:rPr>
          <w:sz w:val="24"/>
        </w:rPr>
        <w:t>vastgelegd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2"/>
          <w:sz w:val="24"/>
        </w:rPr>
        <w:t xml:space="preserve"> </w:t>
      </w:r>
      <w:r>
        <w:rPr>
          <w:sz w:val="24"/>
        </w:rPr>
        <w:t>cliëntdossier</w:t>
      </w:r>
      <w:r>
        <w:rPr>
          <w:spacing w:val="-3"/>
          <w:sz w:val="24"/>
        </w:rPr>
        <w:t xml:space="preserve"> </w:t>
      </w:r>
      <w:r>
        <w:rPr>
          <w:sz w:val="24"/>
        </w:rPr>
        <w:t>door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zorgmedewerker.</w:t>
      </w:r>
    </w:p>
    <w:p w14:paraId="13C3B8C9" w14:textId="77777777" w:rsidR="00E36445" w:rsidRDefault="004C4DF8">
      <w:pPr>
        <w:pStyle w:val="Lijstalinea"/>
        <w:numPr>
          <w:ilvl w:val="0"/>
          <w:numId w:val="1"/>
        </w:numPr>
        <w:tabs>
          <w:tab w:val="left" w:pos="837"/>
        </w:tabs>
        <w:ind w:right="137"/>
        <w:rPr>
          <w:sz w:val="24"/>
        </w:rPr>
      </w:pPr>
      <w:r>
        <w:rPr>
          <w:sz w:val="24"/>
        </w:rPr>
        <w:t>Er</w:t>
      </w:r>
      <w:r>
        <w:rPr>
          <w:spacing w:val="-2"/>
          <w:sz w:val="24"/>
        </w:rPr>
        <w:t xml:space="preserve"> </w:t>
      </w:r>
      <w:r>
        <w:rPr>
          <w:sz w:val="24"/>
        </w:rPr>
        <w:t>wordt</w:t>
      </w:r>
      <w:r>
        <w:rPr>
          <w:spacing w:val="-1"/>
          <w:sz w:val="24"/>
        </w:rPr>
        <w:t xml:space="preserve"> </w:t>
      </w:r>
      <w:r>
        <w:rPr>
          <w:sz w:val="24"/>
        </w:rPr>
        <w:t>een</w:t>
      </w:r>
      <w:r>
        <w:rPr>
          <w:spacing w:val="-2"/>
          <w:sz w:val="24"/>
        </w:rPr>
        <w:t xml:space="preserve"> </w:t>
      </w:r>
      <w:r>
        <w:rPr>
          <w:sz w:val="24"/>
        </w:rPr>
        <w:t>afspraak</w:t>
      </w:r>
      <w:r>
        <w:rPr>
          <w:spacing w:val="-3"/>
          <w:sz w:val="24"/>
        </w:rPr>
        <w:t xml:space="preserve"> </w:t>
      </w:r>
      <w:r>
        <w:rPr>
          <w:sz w:val="24"/>
        </w:rPr>
        <w:t>gemaakt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3"/>
          <w:sz w:val="24"/>
        </w:rPr>
        <w:t xml:space="preserve"> </w:t>
      </w:r>
      <w:r>
        <w:rPr>
          <w:sz w:val="24"/>
        </w:rPr>
        <w:t>periodiek</w:t>
      </w:r>
      <w:r>
        <w:rPr>
          <w:spacing w:val="-4"/>
          <w:sz w:val="24"/>
        </w:rPr>
        <w:t xml:space="preserve"> </w:t>
      </w:r>
      <w:r>
        <w:rPr>
          <w:sz w:val="24"/>
        </w:rPr>
        <w:t>bespreken</w:t>
      </w:r>
      <w:r>
        <w:rPr>
          <w:spacing w:val="-1"/>
          <w:sz w:val="24"/>
        </w:rPr>
        <w:t xml:space="preserve"> </w:t>
      </w:r>
      <w:r>
        <w:rPr>
          <w:sz w:val="24"/>
        </w:rPr>
        <w:t>van</w:t>
      </w:r>
      <w:r>
        <w:rPr>
          <w:spacing w:val="-4"/>
          <w:sz w:val="24"/>
        </w:rPr>
        <w:t xml:space="preserve"> </w:t>
      </w:r>
      <w:r>
        <w:rPr>
          <w:sz w:val="24"/>
        </w:rPr>
        <w:t>het</w:t>
      </w:r>
      <w:r>
        <w:rPr>
          <w:spacing w:val="-1"/>
          <w:sz w:val="24"/>
        </w:rPr>
        <w:t xml:space="preserve"> </w:t>
      </w:r>
      <w:r>
        <w:rPr>
          <w:sz w:val="24"/>
        </w:rPr>
        <w:t>gebruik</w:t>
      </w:r>
      <w:r>
        <w:rPr>
          <w:spacing w:val="-4"/>
          <w:sz w:val="24"/>
        </w:rPr>
        <w:t xml:space="preserve"> </w:t>
      </w:r>
      <w:r>
        <w:rPr>
          <w:sz w:val="24"/>
        </w:rPr>
        <w:t>van</w:t>
      </w:r>
      <w:r>
        <w:rPr>
          <w:spacing w:val="-3"/>
          <w:sz w:val="24"/>
        </w:rPr>
        <w:t xml:space="preserve"> </w:t>
      </w:r>
      <w:r>
        <w:rPr>
          <w:sz w:val="24"/>
        </w:rPr>
        <w:t>uw</w:t>
      </w:r>
      <w:r>
        <w:rPr>
          <w:spacing w:val="-51"/>
          <w:sz w:val="24"/>
        </w:rPr>
        <w:t xml:space="preserve"> </w:t>
      </w:r>
      <w:r>
        <w:rPr>
          <w:sz w:val="24"/>
        </w:rPr>
        <w:t>medicijnen.</w:t>
      </w:r>
      <w:r>
        <w:rPr>
          <w:spacing w:val="-1"/>
          <w:sz w:val="24"/>
        </w:rPr>
        <w:t xml:space="preserve"> </w:t>
      </w:r>
      <w:r>
        <w:rPr>
          <w:sz w:val="24"/>
        </w:rPr>
        <w:t>Dit</w:t>
      </w:r>
      <w:r>
        <w:rPr>
          <w:spacing w:val="-1"/>
          <w:sz w:val="24"/>
        </w:rPr>
        <w:t xml:space="preserve"> </w:t>
      </w:r>
      <w:r>
        <w:rPr>
          <w:sz w:val="24"/>
        </w:rPr>
        <w:t>wordt</w:t>
      </w:r>
      <w:r>
        <w:rPr>
          <w:spacing w:val="-1"/>
          <w:sz w:val="24"/>
        </w:rPr>
        <w:t xml:space="preserve"> </w:t>
      </w:r>
      <w:r>
        <w:rPr>
          <w:sz w:val="24"/>
        </w:rPr>
        <w:t>vastgelegd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het</w:t>
      </w:r>
      <w:r>
        <w:rPr>
          <w:spacing w:val="4"/>
          <w:sz w:val="24"/>
        </w:rPr>
        <w:t xml:space="preserve"> </w:t>
      </w:r>
      <w:r>
        <w:rPr>
          <w:sz w:val="24"/>
        </w:rPr>
        <w:t>cliëntdossier.</w:t>
      </w:r>
    </w:p>
    <w:sectPr w:rsidR="00E36445">
      <w:headerReference w:type="default" r:id="rId13"/>
      <w:footerReference w:type="default" r:id="rId14"/>
      <w:pgSz w:w="11910" w:h="16840"/>
      <w:pgMar w:top="1740" w:right="1340" w:bottom="920" w:left="1300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C166" w14:textId="77777777" w:rsidR="007D76E7" w:rsidRDefault="007D76E7">
      <w:r>
        <w:separator/>
      </w:r>
    </w:p>
  </w:endnote>
  <w:endnote w:type="continuationSeparator" w:id="0">
    <w:p w14:paraId="788AB0CC" w14:textId="77777777" w:rsidR="007D76E7" w:rsidRDefault="007D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2F39A" w14:textId="77777777" w:rsidR="004752A5" w:rsidRDefault="004752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966A" w14:textId="77075A46" w:rsidR="00E36445" w:rsidRDefault="00482FC9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9472" behindDoc="1" locked="0" layoutInCell="1" allowOverlap="1" wp14:anchorId="014E7084" wp14:editId="1FD6304A">
              <wp:simplePos x="0" y="0"/>
              <wp:positionH relativeFrom="page">
                <wp:posOffset>886460</wp:posOffset>
              </wp:positionH>
              <wp:positionV relativeFrom="page">
                <wp:posOffset>10088245</wp:posOffset>
              </wp:positionV>
              <wp:extent cx="5229860" cy="16573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37E8D" w14:textId="70BED3A0" w:rsidR="00E36445" w:rsidRDefault="00780AC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t xml:space="preserve">Guide &amp; Care </w:t>
                          </w:r>
                          <w:r w:rsidR="00482FC9">
                            <w:t xml:space="preserve"> medicatiebeleid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4E70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8pt;margin-top:794.35pt;width:411.8pt;height:13.0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" filled="f" stroked="f">
              <v:textbox inset="0,0,0,0">
                <w:txbxContent>
                  <w:p w14:paraId="21437E8D" w14:textId="70BED3A0" w:rsidR="00E36445" w:rsidRDefault="00780AC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t xml:space="preserve">Guide &amp; Care </w:t>
                    </w:r>
                    <w:r w:rsidR="00482FC9">
                      <w:t xml:space="preserve"> medicatiebeleid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D2BB" w14:textId="77777777" w:rsidR="004752A5" w:rsidRDefault="004752A5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5B4E" w14:textId="1607437C" w:rsidR="00E36445" w:rsidRDefault="00482FC9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2CCDD835" wp14:editId="3C1F40D7">
              <wp:simplePos x="0" y="0"/>
              <wp:positionH relativeFrom="page">
                <wp:posOffset>886460</wp:posOffset>
              </wp:positionH>
              <wp:positionV relativeFrom="page">
                <wp:posOffset>10088245</wp:posOffset>
              </wp:positionV>
              <wp:extent cx="522986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98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BA887" w14:textId="44CF7845" w:rsidR="00E36445" w:rsidRDefault="00780AC5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t xml:space="preserve">Guide &amp; Care </w:t>
                          </w:r>
                          <w:r w:rsidR="00482FC9">
                            <w:t xml:space="preserve"> medicatiebeleid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DD8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69.8pt;margin-top:794.35pt;width:411.8pt;height:13.0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" filled="f" stroked="f">
              <v:textbox inset="0,0,0,0">
                <w:txbxContent>
                  <w:p w14:paraId="0E8BA887" w14:textId="44CF7845" w:rsidR="00E36445" w:rsidRDefault="00780AC5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t xml:space="preserve">Guide &amp; Care </w:t>
                    </w:r>
                    <w:r w:rsidR="00482FC9">
                      <w:t xml:space="preserve"> medicatiebeleid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373" w14:textId="77777777" w:rsidR="007D76E7" w:rsidRDefault="007D76E7">
      <w:r>
        <w:separator/>
      </w:r>
    </w:p>
  </w:footnote>
  <w:footnote w:type="continuationSeparator" w:id="0">
    <w:p w14:paraId="4F448C96" w14:textId="77777777" w:rsidR="007D76E7" w:rsidRDefault="007D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4BB2" w14:textId="77777777" w:rsidR="004752A5" w:rsidRDefault="004752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CD83" w14:textId="6394609A" w:rsidR="00E36445" w:rsidRPr="004752A5" w:rsidRDefault="004752A5" w:rsidP="004752A5">
    <w:pPr>
      <w:pStyle w:val="Koptekst"/>
    </w:pPr>
    <w:r>
      <w:rPr>
        <w:noProof/>
      </w:rPr>
      <w:drawing>
        <wp:anchor distT="0" distB="0" distL="114300" distR="114300" simplePos="0" relativeHeight="487533056" behindDoc="0" locked="0" layoutInCell="1" allowOverlap="1" wp14:anchorId="4E4ADD72" wp14:editId="156786A0">
          <wp:simplePos x="0" y="0"/>
          <wp:positionH relativeFrom="margin">
            <wp:align>center</wp:align>
          </wp:positionH>
          <wp:positionV relativeFrom="paragraph">
            <wp:posOffset>167005</wp:posOffset>
          </wp:positionV>
          <wp:extent cx="1290320" cy="438150"/>
          <wp:effectExtent l="0" t="0" r="5080" b="0"/>
          <wp:wrapThrough wrapText="bothSides">
            <wp:wrapPolygon edited="0">
              <wp:start x="0" y="0"/>
              <wp:lineTo x="0" y="20661"/>
              <wp:lineTo x="21366" y="20661"/>
              <wp:lineTo x="21366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00" b="31600"/>
                  <a:stretch/>
                </pic:blipFill>
                <pic:spPr bwMode="auto">
                  <a:xfrm>
                    <a:off x="0" y="0"/>
                    <a:ext cx="12903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E31E" w14:textId="77777777" w:rsidR="004752A5" w:rsidRDefault="004752A5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5A3F" w14:textId="6F1E9BAC" w:rsidR="00E36445" w:rsidRDefault="004752A5">
    <w:pPr>
      <w:pStyle w:val="Plattetekst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487535104" behindDoc="0" locked="0" layoutInCell="1" allowOverlap="1" wp14:anchorId="0447086E" wp14:editId="318AA6F8">
          <wp:simplePos x="0" y="0"/>
          <wp:positionH relativeFrom="margin">
            <wp:align>center</wp:align>
          </wp:positionH>
          <wp:positionV relativeFrom="paragraph">
            <wp:posOffset>205105</wp:posOffset>
          </wp:positionV>
          <wp:extent cx="1290320" cy="438150"/>
          <wp:effectExtent l="0" t="0" r="5080" b="0"/>
          <wp:wrapThrough wrapText="bothSides">
            <wp:wrapPolygon edited="0">
              <wp:start x="0" y="0"/>
              <wp:lineTo x="0" y="20661"/>
              <wp:lineTo x="21366" y="20661"/>
              <wp:lineTo x="21366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400" b="31600"/>
                  <a:stretch/>
                </pic:blipFill>
                <pic:spPr bwMode="auto">
                  <a:xfrm>
                    <a:off x="0" y="0"/>
                    <a:ext cx="12903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FC9">
      <w:rPr>
        <w:noProof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6346C3AE" wp14:editId="7644350D">
              <wp:simplePos x="0" y="0"/>
              <wp:positionH relativeFrom="page">
                <wp:posOffset>3180715</wp:posOffset>
              </wp:positionH>
              <wp:positionV relativeFrom="page">
                <wp:posOffset>922020</wp:posOffset>
              </wp:positionV>
              <wp:extent cx="3493770" cy="203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37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AB22A7" w14:textId="31464054" w:rsidR="00E36445" w:rsidRDefault="00E36445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6C3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0.45pt;margin-top:72.6pt;width:275.1pt;height:16.0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" filled="f" stroked="f">
              <v:textbox inset="0,0,0,0">
                <w:txbxContent>
                  <w:p w14:paraId="71AB22A7" w14:textId="31464054" w:rsidR="00E36445" w:rsidRDefault="00E36445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8BC"/>
    <w:multiLevelType w:val="hybridMultilevel"/>
    <w:tmpl w:val="7AD4B9C0"/>
    <w:lvl w:ilvl="0" w:tplc="8B12C706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D4762A8E">
      <w:numFmt w:val="bullet"/>
      <w:lvlText w:val="•"/>
      <w:lvlJc w:val="left"/>
      <w:pPr>
        <w:ind w:left="1682" w:hanging="360"/>
      </w:pPr>
      <w:rPr>
        <w:rFonts w:hint="default"/>
        <w:lang w:val="nl-NL" w:eastAsia="en-US" w:bidi="ar-SA"/>
      </w:rPr>
    </w:lvl>
    <w:lvl w:ilvl="2" w:tplc="011E3B10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42CA9422">
      <w:numFmt w:val="bullet"/>
      <w:lvlText w:val="•"/>
      <w:lvlJc w:val="left"/>
      <w:pPr>
        <w:ind w:left="3367" w:hanging="360"/>
      </w:pPr>
      <w:rPr>
        <w:rFonts w:hint="default"/>
        <w:lang w:val="nl-NL" w:eastAsia="en-US" w:bidi="ar-SA"/>
      </w:rPr>
    </w:lvl>
    <w:lvl w:ilvl="4" w:tplc="444EB53A">
      <w:numFmt w:val="bullet"/>
      <w:lvlText w:val="•"/>
      <w:lvlJc w:val="left"/>
      <w:pPr>
        <w:ind w:left="4210" w:hanging="360"/>
      </w:pPr>
      <w:rPr>
        <w:rFonts w:hint="default"/>
        <w:lang w:val="nl-NL" w:eastAsia="en-US" w:bidi="ar-SA"/>
      </w:rPr>
    </w:lvl>
    <w:lvl w:ilvl="5" w:tplc="07D01E68">
      <w:numFmt w:val="bullet"/>
      <w:lvlText w:val="•"/>
      <w:lvlJc w:val="left"/>
      <w:pPr>
        <w:ind w:left="5053" w:hanging="360"/>
      </w:pPr>
      <w:rPr>
        <w:rFonts w:hint="default"/>
        <w:lang w:val="nl-NL" w:eastAsia="en-US" w:bidi="ar-SA"/>
      </w:rPr>
    </w:lvl>
    <w:lvl w:ilvl="6" w:tplc="E09C6BB8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0BFE4A48">
      <w:numFmt w:val="bullet"/>
      <w:lvlText w:val="•"/>
      <w:lvlJc w:val="left"/>
      <w:pPr>
        <w:ind w:left="6738" w:hanging="360"/>
      </w:pPr>
      <w:rPr>
        <w:rFonts w:hint="default"/>
        <w:lang w:val="nl-NL" w:eastAsia="en-US" w:bidi="ar-SA"/>
      </w:rPr>
    </w:lvl>
    <w:lvl w:ilvl="8" w:tplc="01708AB0">
      <w:numFmt w:val="bullet"/>
      <w:lvlText w:val="•"/>
      <w:lvlJc w:val="left"/>
      <w:pPr>
        <w:ind w:left="7581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AC14330"/>
    <w:multiLevelType w:val="hybridMultilevel"/>
    <w:tmpl w:val="7DA22D1C"/>
    <w:lvl w:ilvl="0" w:tplc="D086634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629A42A0">
      <w:numFmt w:val="bullet"/>
      <w:lvlText w:val="•"/>
      <w:lvlJc w:val="left"/>
      <w:pPr>
        <w:ind w:left="1682" w:hanging="360"/>
      </w:pPr>
      <w:rPr>
        <w:rFonts w:hint="default"/>
        <w:lang w:val="nl-NL" w:eastAsia="en-US" w:bidi="ar-SA"/>
      </w:rPr>
    </w:lvl>
    <w:lvl w:ilvl="2" w:tplc="7B82C0FC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3AC632DE">
      <w:numFmt w:val="bullet"/>
      <w:lvlText w:val="•"/>
      <w:lvlJc w:val="left"/>
      <w:pPr>
        <w:ind w:left="3367" w:hanging="360"/>
      </w:pPr>
      <w:rPr>
        <w:rFonts w:hint="default"/>
        <w:lang w:val="nl-NL" w:eastAsia="en-US" w:bidi="ar-SA"/>
      </w:rPr>
    </w:lvl>
    <w:lvl w:ilvl="4" w:tplc="B3FE975E">
      <w:numFmt w:val="bullet"/>
      <w:lvlText w:val="•"/>
      <w:lvlJc w:val="left"/>
      <w:pPr>
        <w:ind w:left="4210" w:hanging="360"/>
      </w:pPr>
      <w:rPr>
        <w:rFonts w:hint="default"/>
        <w:lang w:val="nl-NL" w:eastAsia="en-US" w:bidi="ar-SA"/>
      </w:rPr>
    </w:lvl>
    <w:lvl w:ilvl="5" w:tplc="9CBC4396">
      <w:numFmt w:val="bullet"/>
      <w:lvlText w:val="•"/>
      <w:lvlJc w:val="left"/>
      <w:pPr>
        <w:ind w:left="5053" w:hanging="360"/>
      </w:pPr>
      <w:rPr>
        <w:rFonts w:hint="default"/>
        <w:lang w:val="nl-NL" w:eastAsia="en-US" w:bidi="ar-SA"/>
      </w:rPr>
    </w:lvl>
    <w:lvl w:ilvl="6" w:tplc="395E17A8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D494BA96">
      <w:numFmt w:val="bullet"/>
      <w:lvlText w:val="•"/>
      <w:lvlJc w:val="left"/>
      <w:pPr>
        <w:ind w:left="6738" w:hanging="360"/>
      </w:pPr>
      <w:rPr>
        <w:rFonts w:hint="default"/>
        <w:lang w:val="nl-NL" w:eastAsia="en-US" w:bidi="ar-SA"/>
      </w:rPr>
    </w:lvl>
    <w:lvl w:ilvl="8" w:tplc="9FFC3372">
      <w:numFmt w:val="bullet"/>
      <w:lvlText w:val="•"/>
      <w:lvlJc w:val="left"/>
      <w:pPr>
        <w:ind w:left="7581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0E411171"/>
    <w:multiLevelType w:val="hybridMultilevel"/>
    <w:tmpl w:val="9C68C772"/>
    <w:lvl w:ilvl="0" w:tplc="DC74E460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F08CE996">
      <w:numFmt w:val="bullet"/>
      <w:lvlText w:val="•"/>
      <w:lvlJc w:val="left"/>
      <w:pPr>
        <w:ind w:left="1682" w:hanging="360"/>
      </w:pPr>
      <w:rPr>
        <w:rFonts w:hint="default"/>
        <w:lang w:val="nl-NL" w:eastAsia="en-US" w:bidi="ar-SA"/>
      </w:rPr>
    </w:lvl>
    <w:lvl w:ilvl="2" w:tplc="A656BB02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EA382074">
      <w:numFmt w:val="bullet"/>
      <w:lvlText w:val="•"/>
      <w:lvlJc w:val="left"/>
      <w:pPr>
        <w:ind w:left="3367" w:hanging="360"/>
      </w:pPr>
      <w:rPr>
        <w:rFonts w:hint="default"/>
        <w:lang w:val="nl-NL" w:eastAsia="en-US" w:bidi="ar-SA"/>
      </w:rPr>
    </w:lvl>
    <w:lvl w:ilvl="4" w:tplc="46160F76">
      <w:numFmt w:val="bullet"/>
      <w:lvlText w:val="•"/>
      <w:lvlJc w:val="left"/>
      <w:pPr>
        <w:ind w:left="4210" w:hanging="360"/>
      </w:pPr>
      <w:rPr>
        <w:rFonts w:hint="default"/>
        <w:lang w:val="nl-NL" w:eastAsia="en-US" w:bidi="ar-SA"/>
      </w:rPr>
    </w:lvl>
    <w:lvl w:ilvl="5" w:tplc="66D0ABB4">
      <w:numFmt w:val="bullet"/>
      <w:lvlText w:val="•"/>
      <w:lvlJc w:val="left"/>
      <w:pPr>
        <w:ind w:left="5053" w:hanging="360"/>
      </w:pPr>
      <w:rPr>
        <w:rFonts w:hint="default"/>
        <w:lang w:val="nl-NL" w:eastAsia="en-US" w:bidi="ar-SA"/>
      </w:rPr>
    </w:lvl>
    <w:lvl w:ilvl="6" w:tplc="B7ACCBCC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CBC02982">
      <w:numFmt w:val="bullet"/>
      <w:lvlText w:val="•"/>
      <w:lvlJc w:val="left"/>
      <w:pPr>
        <w:ind w:left="6738" w:hanging="360"/>
      </w:pPr>
      <w:rPr>
        <w:rFonts w:hint="default"/>
        <w:lang w:val="nl-NL" w:eastAsia="en-US" w:bidi="ar-SA"/>
      </w:rPr>
    </w:lvl>
    <w:lvl w:ilvl="8" w:tplc="E07A5706">
      <w:numFmt w:val="bullet"/>
      <w:lvlText w:val="•"/>
      <w:lvlJc w:val="left"/>
      <w:pPr>
        <w:ind w:left="7581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107D4FE8"/>
    <w:multiLevelType w:val="hybridMultilevel"/>
    <w:tmpl w:val="697C5060"/>
    <w:lvl w:ilvl="0" w:tplc="E4D8B00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45240242">
      <w:numFmt w:val="bullet"/>
      <w:lvlText w:val="•"/>
      <w:lvlJc w:val="left"/>
      <w:pPr>
        <w:ind w:left="1682" w:hanging="360"/>
      </w:pPr>
      <w:rPr>
        <w:rFonts w:hint="default"/>
        <w:lang w:val="nl-NL" w:eastAsia="en-US" w:bidi="ar-SA"/>
      </w:rPr>
    </w:lvl>
    <w:lvl w:ilvl="2" w:tplc="F7FAD462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3476E472">
      <w:numFmt w:val="bullet"/>
      <w:lvlText w:val="•"/>
      <w:lvlJc w:val="left"/>
      <w:pPr>
        <w:ind w:left="3367" w:hanging="360"/>
      </w:pPr>
      <w:rPr>
        <w:rFonts w:hint="default"/>
        <w:lang w:val="nl-NL" w:eastAsia="en-US" w:bidi="ar-SA"/>
      </w:rPr>
    </w:lvl>
    <w:lvl w:ilvl="4" w:tplc="7B3AEA7E">
      <w:numFmt w:val="bullet"/>
      <w:lvlText w:val="•"/>
      <w:lvlJc w:val="left"/>
      <w:pPr>
        <w:ind w:left="4210" w:hanging="360"/>
      </w:pPr>
      <w:rPr>
        <w:rFonts w:hint="default"/>
        <w:lang w:val="nl-NL" w:eastAsia="en-US" w:bidi="ar-SA"/>
      </w:rPr>
    </w:lvl>
    <w:lvl w:ilvl="5" w:tplc="7A5233C2">
      <w:numFmt w:val="bullet"/>
      <w:lvlText w:val="•"/>
      <w:lvlJc w:val="left"/>
      <w:pPr>
        <w:ind w:left="5053" w:hanging="360"/>
      </w:pPr>
      <w:rPr>
        <w:rFonts w:hint="default"/>
        <w:lang w:val="nl-NL" w:eastAsia="en-US" w:bidi="ar-SA"/>
      </w:rPr>
    </w:lvl>
    <w:lvl w:ilvl="6" w:tplc="25DAA8E2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72689348">
      <w:numFmt w:val="bullet"/>
      <w:lvlText w:val="•"/>
      <w:lvlJc w:val="left"/>
      <w:pPr>
        <w:ind w:left="6738" w:hanging="360"/>
      </w:pPr>
      <w:rPr>
        <w:rFonts w:hint="default"/>
        <w:lang w:val="nl-NL" w:eastAsia="en-US" w:bidi="ar-SA"/>
      </w:rPr>
    </w:lvl>
    <w:lvl w:ilvl="8" w:tplc="C77C9694">
      <w:numFmt w:val="bullet"/>
      <w:lvlText w:val="•"/>
      <w:lvlJc w:val="left"/>
      <w:pPr>
        <w:ind w:left="7581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784F3304"/>
    <w:multiLevelType w:val="hybridMultilevel"/>
    <w:tmpl w:val="D69CC1E8"/>
    <w:lvl w:ilvl="0" w:tplc="9632A20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15688CC8">
      <w:numFmt w:val="bullet"/>
      <w:lvlText w:val="•"/>
      <w:lvlJc w:val="left"/>
      <w:pPr>
        <w:ind w:left="1682" w:hanging="360"/>
      </w:pPr>
      <w:rPr>
        <w:rFonts w:hint="default"/>
        <w:lang w:val="nl-NL" w:eastAsia="en-US" w:bidi="ar-SA"/>
      </w:rPr>
    </w:lvl>
    <w:lvl w:ilvl="2" w:tplc="4D24F480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61E298C8">
      <w:numFmt w:val="bullet"/>
      <w:lvlText w:val="•"/>
      <w:lvlJc w:val="left"/>
      <w:pPr>
        <w:ind w:left="3367" w:hanging="360"/>
      </w:pPr>
      <w:rPr>
        <w:rFonts w:hint="default"/>
        <w:lang w:val="nl-NL" w:eastAsia="en-US" w:bidi="ar-SA"/>
      </w:rPr>
    </w:lvl>
    <w:lvl w:ilvl="4" w:tplc="DFD8E9A4">
      <w:numFmt w:val="bullet"/>
      <w:lvlText w:val="•"/>
      <w:lvlJc w:val="left"/>
      <w:pPr>
        <w:ind w:left="4210" w:hanging="360"/>
      </w:pPr>
      <w:rPr>
        <w:rFonts w:hint="default"/>
        <w:lang w:val="nl-NL" w:eastAsia="en-US" w:bidi="ar-SA"/>
      </w:rPr>
    </w:lvl>
    <w:lvl w:ilvl="5" w:tplc="B6CE78BC">
      <w:numFmt w:val="bullet"/>
      <w:lvlText w:val="•"/>
      <w:lvlJc w:val="left"/>
      <w:pPr>
        <w:ind w:left="5053" w:hanging="360"/>
      </w:pPr>
      <w:rPr>
        <w:rFonts w:hint="default"/>
        <w:lang w:val="nl-NL" w:eastAsia="en-US" w:bidi="ar-SA"/>
      </w:rPr>
    </w:lvl>
    <w:lvl w:ilvl="6" w:tplc="2C96F4D4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044E5D08">
      <w:numFmt w:val="bullet"/>
      <w:lvlText w:val="•"/>
      <w:lvlJc w:val="left"/>
      <w:pPr>
        <w:ind w:left="6738" w:hanging="360"/>
      </w:pPr>
      <w:rPr>
        <w:rFonts w:hint="default"/>
        <w:lang w:val="nl-NL" w:eastAsia="en-US" w:bidi="ar-SA"/>
      </w:rPr>
    </w:lvl>
    <w:lvl w:ilvl="8" w:tplc="98A8FCCE">
      <w:numFmt w:val="bullet"/>
      <w:lvlText w:val="•"/>
      <w:lvlJc w:val="left"/>
      <w:pPr>
        <w:ind w:left="7581" w:hanging="360"/>
      </w:pPr>
      <w:rPr>
        <w:rFonts w:hint="default"/>
        <w:lang w:val="nl-NL" w:eastAsia="en-US" w:bidi="ar-SA"/>
      </w:rPr>
    </w:lvl>
  </w:abstractNum>
  <w:abstractNum w:abstractNumId="5" w15:restartNumberingAfterBreak="0">
    <w:nsid w:val="7D061E21"/>
    <w:multiLevelType w:val="hybridMultilevel"/>
    <w:tmpl w:val="2A38034E"/>
    <w:lvl w:ilvl="0" w:tplc="05B089AC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2F7E6258">
      <w:numFmt w:val="bullet"/>
      <w:lvlText w:val="•"/>
      <w:lvlJc w:val="left"/>
      <w:pPr>
        <w:ind w:left="1682" w:hanging="360"/>
      </w:pPr>
      <w:rPr>
        <w:rFonts w:hint="default"/>
        <w:lang w:val="nl-NL" w:eastAsia="en-US" w:bidi="ar-SA"/>
      </w:rPr>
    </w:lvl>
    <w:lvl w:ilvl="2" w:tplc="62B2E298">
      <w:numFmt w:val="bullet"/>
      <w:lvlText w:val="•"/>
      <w:lvlJc w:val="left"/>
      <w:pPr>
        <w:ind w:left="2525" w:hanging="360"/>
      </w:pPr>
      <w:rPr>
        <w:rFonts w:hint="default"/>
        <w:lang w:val="nl-NL" w:eastAsia="en-US" w:bidi="ar-SA"/>
      </w:rPr>
    </w:lvl>
    <w:lvl w:ilvl="3" w:tplc="89086252">
      <w:numFmt w:val="bullet"/>
      <w:lvlText w:val="•"/>
      <w:lvlJc w:val="left"/>
      <w:pPr>
        <w:ind w:left="3367" w:hanging="360"/>
      </w:pPr>
      <w:rPr>
        <w:rFonts w:hint="default"/>
        <w:lang w:val="nl-NL" w:eastAsia="en-US" w:bidi="ar-SA"/>
      </w:rPr>
    </w:lvl>
    <w:lvl w:ilvl="4" w:tplc="3C5AAAC0">
      <w:numFmt w:val="bullet"/>
      <w:lvlText w:val="•"/>
      <w:lvlJc w:val="left"/>
      <w:pPr>
        <w:ind w:left="4210" w:hanging="360"/>
      </w:pPr>
      <w:rPr>
        <w:rFonts w:hint="default"/>
        <w:lang w:val="nl-NL" w:eastAsia="en-US" w:bidi="ar-SA"/>
      </w:rPr>
    </w:lvl>
    <w:lvl w:ilvl="5" w:tplc="01A6912C">
      <w:numFmt w:val="bullet"/>
      <w:lvlText w:val="•"/>
      <w:lvlJc w:val="left"/>
      <w:pPr>
        <w:ind w:left="5053" w:hanging="360"/>
      </w:pPr>
      <w:rPr>
        <w:rFonts w:hint="default"/>
        <w:lang w:val="nl-NL" w:eastAsia="en-US" w:bidi="ar-SA"/>
      </w:rPr>
    </w:lvl>
    <w:lvl w:ilvl="6" w:tplc="D1D68AB2">
      <w:numFmt w:val="bullet"/>
      <w:lvlText w:val="•"/>
      <w:lvlJc w:val="left"/>
      <w:pPr>
        <w:ind w:left="5895" w:hanging="360"/>
      </w:pPr>
      <w:rPr>
        <w:rFonts w:hint="default"/>
        <w:lang w:val="nl-NL" w:eastAsia="en-US" w:bidi="ar-SA"/>
      </w:rPr>
    </w:lvl>
    <w:lvl w:ilvl="7" w:tplc="701C80A4">
      <w:numFmt w:val="bullet"/>
      <w:lvlText w:val="•"/>
      <w:lvlJc w:val="left"/>
      <w:pPr>
        <w:ind w:left="6738" w:hanging="360"/>
      </w:pPr>
      <w:rPr>
        <w:rFonts w:hint="default"/>
        <w:lang w:val="nl-NL" w:eastAsia="en-US" w:bidi="ar-SA"/>
      </w:rPr>
    </w:lvl>
    <w:lvl w:ilvl="8" w:tplc="B06CD078">
      <w:numFmt w:val="bullet"/>
      <w:lvlText w:val="•"/>
      <w:lvlJc w:val="left"/>
      <w:pPr>
        <w:ind w:left="7581" w:hanging="360"/>
      </w:pPr>
      <w:rPr>
        <w:rFonts w:hint="default"/>
        <w:lang w:val="nl-NL" w:eastAsia="en-US" w:bidi="ar-SA"/>
      </w:rPr>
    </w:lvl>
  </w:abstractNum>
  <w:num w:numId="1" w16cid:durableId="1831942914">
    <w:abstractNumId w:val="3"/>
  </w:num>
  <w:num w:numId="2" w16cid:durableId="642200640">
    <w:abstractNumId w:val="2"/>
  </w:num>
  <w:num w:numId="3" w16cid:durableId="22753846">
    <w:abstractNumId w:val="1"/>
  </w:num>
  <w:num w:numId="4" w16cid:durableId="2127963818">
    <w:abstractNumId w:val="4"/>
  </w:num>
  <w:num w:numId="5" w16cid:durableId="788934518">
    <w:abstractNumId w:val="0"/>
  </w:num>
  <w:num w:numId="6" w16cid:durableId="1726297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45"/>
    <w:rsid w:val="004752A5"/>
    <w:rsid w:val="00482FC9"/>
    <w:rsid w:val="004C4DF8"/>
    <w:rsid w:val="00780AC5"/>
    <w:rsid w:val="007D76E7"/>
    <w:rsid w:val="00E07934"/>
    <w:rsid w:val="00E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CE2C"/>
  <w15:docId w15:val="{0DBEB3AB-3D37-4353-8B47-34B7F18F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36"/>
    </w:pPr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ind w:left="836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82F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82FC9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82F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82FC9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Madelon</dc:creator>
  <cp:lastModifiedBy>ABS Plant BV</cp:lastModifiedBy>
  <cp:revision>4</cp:revision>
  <cp:lastPrinted>2022-01-07T16:27:00Z</cp:lastPrinted>
  <dcterms:created xsi:type="dcterms:W3CDTF">2022-01-07T15:19:00Z</dcterms:created>
  <dcterms:modified xsi:type="dcterms:W3CDTF">2023-02-13T20:28:00Z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2022-01-07T00:00:00Z</vt:filetime>
  </property>
</Properties>
</file>